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33CFC" w:rsidRPr="00F33CFC" w:rsidRDefault="00F33CFC" w:rsidP="00F33CFC">
      <w:pPr>
        <w:rPr>
          <w:rFonts w:ascii="Times New Roman" w:hAnsi="Times New Roman" w:cs="Times New Roman"/>
        </w:rPr>
      </w:pPr>
      <w:r w:rsidRPr="00F33CFC">
        <w:rPr>
          <w:rFonts w:ascii="Times New Roman" w:hAnsi="Times New Roman" w:cs="Times New Roman"/>
        </w:rPr>
        <w:t>An Island in Crisis: The Relationship Between Community Disasters and</w:t>
      </w:r>
    </w:p>
    <w:p w:rsidR="00F33CFC" w:rsidRPr="00F33CFC" w:rsidRDefault="00F33CFC" w:rsidP="00F33CFC">
      <w:pPr>
        <w:rPr>
          <w:rFonts w:ascii="Times New Roman" w:hAnsi="Times New Roman" w:cs="Times New Roman"/>
        </w:rPr>
      </w:pPr>
      <w:r w:rsidRPr="00F33CFC">
        <w:rPr>
          <w:rFonts w:ascii="Times New Roman" w:hAnsi="Times New Roman" w:cs="Times New Roman"/>
        </w:rPr>
        <w:t>Admissions into a Psychiatric Ward</w:t>
      </w:r>
    </w:p>
    <w:p w:rsidR="00F33CFC" w:rsidRPr="00F33CFC" w:rsidRDefault="00F33CFC" w:rsidP="00F33CFC">
      <w:pPr>
        <w:rPr>
          <w:rFonts w:ascii="Times New Roman" w:hAnsi="Times New Roman" w:cs="Times New Roman"/>
        </w:rPr>
      </w:pPr>
    </w:p>
    <w:p w:rsidR="00F33CFC" w:rsidRPr="00F33CFC" w:rsidRDefault="00F33CFC" w:rsidP="00F33CFC">
      <w:pPr>
        <w:rPr>
          <w:rFonts w:ascii="Times New Roman" w:hAnsi="Times New Roman" w:cs="Times New Roman"/>
        </w:rPr>
      </w:pPr>
      <w:r w:rsidRPr="00F33CFC">
        <w:rPr>
          <w:rFonts w:ascii="Times New Roman" w:hAnsi="Times New Roman" w:cs="Times New Roman"/>
        </w:rPr>
        <w:t>Ryan M. Kang</w:t>
      </w:r>
    </w:p>
    <w:p w:rsidR="00F33CFC" w:rsidRPr="00F33CFC" w:rsidRDefault="00F33CFC" w:rsidP="00F33CFC">
      <w:pPr>
        <w:rPr>
          <w:rFonts w:ascii="Times New Roman" w:hAnsi="Times New Roman" w:cs="Times New Roman"/>
        </w:rPr>
      </w:pPr>
      <w:r w:rsidRPr="00F33CFC">
        <w:rPr>
          <w:rFonts w:ascii="Times New Roman" w:hAnsi="Times New Roman" w:cs="Times New Roman"/>
        </w:rPr>
        <w:t xml:space="preserve">Johnny S. Aldan, BS, RN, Northern Marianas College, Josh </w:t>
      </w:r>
      <w:proofErr w:type="spellStart"/>
      <w:r w:rsidRPr="00F33CFC">
        <w:rPr>
          <w:rFonts w:ascii="Times New Roman" w:hAnsi="Times New Roman" w:cs="Times New Roman"/>
        </w:rPr>
        <w:t>Tanghal</w:t>
      </w:r>
      <w:proofErr w:type="spellEnd"/>
      <w:r w:rsidRPr="00F33CFC">
        <w:rPr>
          <w:rFonts w:ascii="Times New Roman" w:hAnsi="Times New Roman" w:cs="Times New Roman"/>
        </w:rPr>
        <w:t>, ADN, RN,</w:t>
      </w:r>
    </w:p>
    <w:p w:rsidR="00F33CFC" w:rsidRPr="00F33CFC" w:rsidRDefault="00F33CFC" w:rsidP="00F33CFC">
      <w:pPr>
        <w:rPr>
          <w:rFonts w:ascii="Times New Roman" w:hAnsi="Times New Roman" w:cs="Times New Roman"/>
        </w:rPr>
      </w:pPr>
      <w:r w:rsidRPr="00F33CFC">
        <w:rPr>
          <w:rFonts w:ascii="Times New Roman" w:hAnsi="Times New Roman" w:cs="Times New Roman"/>
        </w:rPr>
        <w:t>Northern Marianas College</w:t>
      </w:r>
    </w:p>
    <w:p w:rsidR="00F33CFC" w:rsidRPr="00F33CFC" w:rsidRDefault="00F33CFC" w:rsidP="00F33CFC">
      <w:pPr>
        <w:rPr>
          <w:rFonts w:ascii="Times New Roman" w:hAnsi="Times New Roman" w:cs="Times New Roman"/>
        </w:rPr>
      </w:pPr>
      <w:r w:rsidRPr="00F33CFC">
        <w:rPr>
          <w:rFonts w:ascii="Times New Roman" w:hAnsi="Times New Roman" w:cs="Times New Roman"/>
        </w:rPr>
        <w:t>Coordinating Center: University of Hawaii at Mana</w:t>
      </w:r>
    </w:p>
    <w:p w:rsidR="00F33CFC" w:rsidRPr="00F33CFC" w:rsidRDefault="00F33CFC" w:rsidP="00F33CFC">
      <w:pPr>
        <w:rPr>
          <w:rFonts w:ascii="Times New Roman" w:hAnsi="Times New Roman" w:cs="Times New Roman"/>
        </w:rPr>
      </w:pPr>
    </w:p>
    <w:p w:rsidR="00F33CFC" w:rsidRPr="00F33CFC" w:rsidRDefault="00F33CFC" w:rsidP="00F33CFC">
      <w:pPr>
        <w:rPr>
          <w:rFonts w:ascii="Times New Roman" w:hAnsi="Times New Roman" w:cs="Times New Roman"/>
        </w:rPr>
      </w:pPr>
      <w:r w:rsidRPr="00F33CFC">
        <w:rPr>
          <w:rFonts w:ascii="Times New Roman" w:hAnsi="Times New Roman" w:cs="Times New Roman"/>
        </w:rPr>
        <w:t>ABSTRACT</w:t>
      </w:r>
    </w:p>
    <w:p w:rsidR="00F33CFC" w:rsidRPr="00F33CFC" w:rsidRDefault="00F33CFC" w:rsidP="00F33CFC">
      <w:pPr>
        <w:ind w:firstLine="720"/>
        <w:rPr>
          <w:rFonts w:ascii="Times New Roman" w:hAnsi="Times New Roman" w:cs="Times New Roman"/>
        </w:rPr>
      </w:pPr>
      <w:r w:rsidRPr="00F33CFC">
        <w:rPr>
          <w:rFonts w:ascii="Times New Roman" w:hAnsi="Times New Roman" w:cs="Times New Roman"/>
        </w:rPr>
        <w:t>As one of the risk factors surrounding the onset of mental illness, psychological stress can increase especially during a community crisis. Community resources are restricted, social relationships are strained, and with the decreased stability in financial security that often succeeds a disaster, many people have an increased risk of developing certain mental illnesses. Furthermore, for those already suffering from a mental illness, a community disaster can exacerbate and make the illness harder to cope with.</w:t>
      </w:r>
    </w:p>
    <w:p w:rsidR="00F33CFC" w:rsidRPr="00F33CFC" w:rsidRDefault="00F33CFC" w:rsidP="00F33CFC">
      <w:pPr>
        <w:ind w:firstLine="720"/>
        <w:rPr>
          <w:rFonts w:ascii="Times New Roman" w:hAnsi="Times New Roman" w:cs="Times New Roman"/>
        </w:rPr>
      </w:pPr>
      <w:r w:rsidRPr="00F33CFC">
        <w:rPr>
          <w:rFonts w:ascii="Times New Roman" w:hAnsi="Times New Roman" w:cs="Times New Roman"/>
        </w:rPr>
        <w:t xml:space="preserve">As such, this study aims to investigate the potential correlation between the number of admissions into the Commonwealth Healthcare Psychiatric Ward and time periods of significant community crisis on Saipan (the years 2015, 2018, and 2020 correlating to the disasters Super Typhoon </w:t>
      </w:r>
      <w:proofErr w:type="spellStart"/>
      <w:r w:rsidRPr="00F33CFC">
        <w:rPr>
          <w:rFonts w:ascii="Times New Roman" w:hAnsi="Times New Roman" w:cs="Times New Roman"/>
        </w:rPr>
        <w:t>Soudelor</w:t>
      </w:r>
      <w:proofErr w:type="spellEnd"/>
      <w:r w:rsidRPr="00F33CFC">
        <w:rPr>
          <w:rFonts w:ascii="Times New Roman" w:hAnsi="Times New Roman" w:cs="Times New Roman"/>
        </w:rPr>
        <w:t>, Yutu, and the Covid Pandemic respectively). Gathering information from the paper and digital records in the Commonwealth Healthcare Corporation, we will focus on patient population data such as age, sex, admission status, and diagnosis when admitted to determine a relationship between times of community crisis and the population admitted into a psychiatric ward.</w:t>
      </w:r>
    </w:p>
    <w:p w:rsidR="00F33CFC" w:rsidRPr="00F33CFC" w:rsidRDefault="00F33CFC" w:rsidP="00F33CFC">
      <w:pPr>
        <w:ind w:firstLine="720"/>
        <w:rPr>
          <w:rFonts w:ascii="Times New Roman" w:hAnsi="Times New Roman" w:cs="Times New Roman"/>
        </w:rPr>
      </w:pPr>
      <w:r w:rsidRPr="00F33CFC">
        <w:rPr>
          <w:rFonts w:ascii="Times New Roman" w:hAnsi="Times New Roman" w:cs="Times New Roman"/>
        </w:rPr>
        <w:t>The results of this study may help predict whether a person will be admitted into a psychiatric ward, when a community should advocate for resources regarding mental health to minimize such admissions, and which demographics are especially susceptible to developing a mental illness following a community crisis.</w:t>
      </w:r>
    </w:p>
    <w:p w:rsidR="00F33CFC" w:rsidRPr="00F33CFC" w:rsidRDefault="00F33CFC" w:rsidP="00F33CFC">
      <w:pPr>
        <w:rPr>
          <w:rFonts w:ascii="Times New Roman" w:hAnsi="Times New Roman" w:cs="Times New Roman"/>
        </w:rPr>
      </w:pPr>
    </w:p>
    <w:p w:rsidR="00F33CFC" w:rsidRPr="00F33CFC" w:rsidRDefault="00F33CFC" w:rsidP="00F33CFC">
      <w:pPr>
        <w:rPr>
          <w:rFonts w:ascii="Times New Roman" w:hAnsi="Times New Roman" w:cs="Times New Roman"/>
        </w:rPr>
      </w:pPr>
      <w:r w:rsidRPr="00F33CFC">
        <w:rPr>
          <w:rFonts w:ascii="Times New Roman" w:hAnsi="Times New Roman" w:cs="Times New Roman"/>
        </w:rPr>
        <w:t>KEY WORDS: Patient Population Data, Psychiatric Ward, Community Disaster, Crisis, Risk Factor, Mental Illness</w:t>
      </w:r>
    </w:p>
    <w:p w:rsidR="00F33CFC" w:rsidRPr="00F33CFC" w:rsidRDefault="00F33CFC" w:rsidP="00F33CFC">
      <w:pPr>
        <w:rPr>
          <w:rFonts w:ascii="Times New Roman" w:hAnsi="Times New Roman" w:cs="Times New Roman"/>
        </w:rPr>
      </w:pPr>
    </w:p>
    <w:p w:rsidR="00F33CFC" w:rsidRPr="00F33CFC" w:rsidRDefault="00F33CFC" w:rsidP="00F33CFC">
      <w:pPr>
        <w:rPr>
          <w:rFonts w:ascii="Times New Roman" w:hAnsi="Times New Roman" w:cs="Times New Roman"/>
        </w:rPr>
      </w:pPr>
      <w:r w:rsidRPr="00F33CFC">
        <w:rPr>
          <w:rFonts w:ascii="Times New Roman" w:hAnsi="Times New Roman" w:cs="Times New Roman"/>
        </w:rPr>
        <w:t>ACKNOWLEDGEMENTS:</w:t>
      </w:r>
    </w:p>
    <w:p w:rsidR="00F33CFC" w:rsidRPr="00F33CFC" w:rsidRDefault="00F33CFC" w:rsidP="00F33CFC">
      <w:pPr>
        <w:rPr>
          <w:rFonts w:ascii="Times New Roman" w:hAnsi="Times New Roman" w:cs="Times New Roman"/>
        </w:rPr>
      </w:pPr>
      <w:r w:rsidRPr="00F33CFC">
        <w:rPr>
          <w:rFonts w:ascii="Times New Roman" w:hAnsi="Times New Roman" w:cs="Times New Roman"/>
        </w:rPr>
        <w:t>The STEP-UP High School program is supported by the Nation Institute of</w:t>
      </w:r>
    </w:p>
    <w:p w:rsidR="0052662F" w:rsidRPr="00F33CFC" w:rsidRDefault="00F33CFC" w:rsidP="00F33CFC">
      <w:pPr>
        <w:rPr>
          <w:rFonts w:ascii="Times New Roman" w:hAnsi="Times New Roman" w:cs="Times New Roman"/>
        </w:rPr>
      </w:pPr>
      <w:r w:rsidRPr="00F33CFC">
        <w:rPr>
          <w:rFonts w:ascii="Times New Roman" w:hAnsi="Times New Roman" w:cs="Times New Roman"/>
        </w:rPr>
        <w:t>Diabetes and Digestive and Kidney Diseases of the National Institutes of Health, Grant Number: R25DK78386-15.</w:t>
      </w:r>
    </w:p>
    <w:sectPr w:rsidR="0052662F" w:rsidRPr="00F33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FC"/>
    <w:rsid w:val="002870AD"/>
    <w:rsid w:val="0052662F"/>
    <w:rsid w:val="00F33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9132F8"/>
  <w15:chartTrackingRefBased/>
  <w15:docId w15:val="{030A58F7-D593-794C-8FEB-215BAFF3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hawaii.stepup@gmail.com</dc:creator>
  <cp:keywords/>
  <dc:description/>
  <cp:lastModifiedBy>hawaii.stepup@gmail.com</cp:lastModifiedBy>
  <cp:revision>1</cp:revision>
  <dcterms:created xsi:type="dcterms:W3CDTF">2024-09-04T04:20:00Z</dcterms:created>
  <dcterms:modified xsi:type="dcterms:W3CDTF">2024-09-04T04:20:00Z</dcterms:modified>
</cp:coreProperties>
</file>